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B5350" w14:textId="20EDF44A" w:rsidR="00D75FCB" w:rsidRDefault="00D75FCB" w:rsidP="00D75FCB">
      <w:pPr>
        <w:jc w:val="center"/>
      </w:pPr>
      <w:r w:rsidRPr="00D75FCB">
        <w:rPr>
          <w:noProof/>
        </w:rPr>
        <w:drawing>
          <wp:inline distT="0" distB="0" distL="0" distR="0" wp14:anchorId="4A3856EA" wp14:editId="6E6B2EC3">
            <wp:extent cx="1858297" cy="416037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96372" cy="424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C181B0" w14:textId="77777777" w:rsidR="00D75FCB" w:rsidRDefault="00D75FCB" w:rsidP="00D75FCB">
      <w:pPr>
        <w:jc w:val="center"/>
      </w:pPr>
    </w:p>
    <w:p w14:paraId="315F4981" w14:textId="086147F4" w:rsidR="006421B7" w:rsidRDefault="006421B7" w:rsidP="006421B7">
      <w:pPr>
        <w:pStyle w:val="Heading3"/>
        <w:spacing w:before="0" w:beforeAutospacing="0" w:after="0" w:afterAutospacing="0" w:line="390" w:lineRule="atLeast"/>
        <w:jc w:val="center"/>
        <w:rPr>
          <w:rFonts w:ascii="Montserrat" w:hAnsi="Montserrat"/>
          <w:color w:val="333333"/>
          <w:sz w:val="30"/>
          <w:szCs w:val="30"/>
        </w:rPr>
      </w:pPr>
      <w:r w:rsidRPr="006421B7">
        <w:rPr>
          <w:rFonts w:ascii="Montserrat" w:hAnsi="Montserrat"/>
          <w:color w:val="333333"/>
          <w:sz w:val="42"/>
          <w:szCs w:val="42"/>
        </w:rPr>
        <w:t>How to Protect Kids from COVID-19</w:t>
      </w:r>
    </w:p>
    <w:p w14:paraId="247BCA5B" w14:textId="3C0EBFA7" w:rsidR="007932C2" w:rsidRDefault="007932C2" w:rsidP="007932C2">
      <w:pPr>
        <w:pStyle w:val="Heading3"/>
        <w:spacing w:before="0" w:beforeAutospacing="0" w:after="0" w:afterAutospacing="0" w:line="390" w:lineRule="atLeast"/>
        <w:jc w:val="center"/>
        <w:rPr>
          <w:rFonts w:ascii="Montserrat" w:hAnsi="Montserrat"/>
          <w:color w:val="333333"/>
          <w:sz w:val="42"/>
          <w:szCs w:val="42"/>
        </w:rPr>
      </w:pPr>
    </w:p>
    <w:p w14:paraId="31481599" w14:textId="77777777" w:rsidR="006421B7" w:rsidRDefault="006421B7" w:rsidP="006421B7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Open Sans" w:hAnsi="Open Sans" w:cs="Open Sans"/>
          <w:color w:val="727272"/>
          <w:sz w:val="21"/>
          <w:szCs w:val="21"/>
        </w:rPr>
      </w:pPr>
      <w:r>
        <w:rPr>
          <w:rFonts w:ascii="Open Sans" w:hAnsi="Open Sans" w:cs="Open Sans"/>
          <w:color w:val="727272"/>
          <w:sz w:val="21"/>
          <w:szCs w:val="21"/>
        </w:rPr>
        <w:t>As the </w:t>
      </w:r>
      <w:hyperlink r:id="rId6" w:history="1">
        <w:r>
          <w:rPr>
            <w:rStyle w:val="Hyperlink"/>
            <w:rFonts w:ascii="Open Sans" w:hAnsi="Open Sans" w:cs="Open Sans"/>
            <w:color w:val="337AB7"/>
            <w:sz w:val="21"/>
            <w:szCs w:val="21"/>
          </w:rPr>
          <w:t>coronavirus pandemic</w:t>
        </w:r>
      </w:hyperlink>
      <w:r>
        <w:rPr>
          <w:rFonts w:ascii="Open Sans" w:hAnsi="Open Sans" w:cs="Open Sans"/>
          <w:color w:val="727272"/>
          <w:sz w:val="21"/>
          <w:szCs w:val="21"/>
        </w:rPr>
        <w:t> lingers on, it’s essential to understand how best to protect your children. Follow these recommendations to keep your kids COVID-safe.</w:t>
      </w:r>
    </w:p>
    <w:p w14:paraId="3571535E" w14:textId="77777777" w:rsidR="006421B7" w:rsidRDefault="006421B7" w:rsidP="006421B7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Open Sans" w:hAnsi="Open Sans" w:cs="Open Sans"/>
          <w:color w:val="727272"/>
          <w:sz w:val="21"/>
          <w:szCs w:val="21"/>
        </w:rPr>
      </w:pPr>
      <w:r>
        <w:rPr>
          <w:rStyle w:val="Strong"/>
          <w:rFonts w:ascii="Open Sans" w:hAnsi="Open Sans" w:cs="Open Sans"/>
          <w:color w:val="727272"/>
          <w:sz w:val="21"/>
          <w:szCs w:val="21"/>
        </w:rPr>
        <w:t>Get vaccinated.</w:t>
      </w:r>
    </w:p>
    <w:p w14:paraId="57980D3F" w14:textId="77777777" w:rsidR="006421B7" w:rsidRDefault="006421B7" w:rsidP="006421B7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Open Sans" w:hAnsi="Open Sans" w:cs="Open Sans"/>
          <w:color w:val="727272"/>
          <w:sz w:val="21"/>
          <w:szCs w:val="21"/>
        </w:rPr>
      </w:pPr>
      <w:hyperlink r:id="rId7" w:history="1">
        <w:r>
          <w:rPr>
            <w:rStyle w:val="Hyperlink"/>
            <w:rFonts w:ascii="Open Sans" w:hAnsi="Open Sans" w:cs="Open Sans"/>
            <w:color w:val="337AB7"/>
            <w:sz w:val="21"/>
            <w:szCs w:val="21"/>
          </w:rPr>
          <w:t>Getting vaccinated</w:t>
        </w:r>
      </w:hyperlink>
      <w:r>
        <w:rPr>
          <w:rFonts w:ascii="Open Sans" w:hAnsi="Open Sans" w:cs="Open Sans"/>
          <w:color w:val="727272"/>
          <w:sz w:val="21"/>
          <w:szCs w:val="21"/>
        </w:rPr>
        <w:t> and vaccinating your </w:t>
      </w:r>
      <w:hyperlink r:id="rId8" w:anchor=":~:text=Benefits%20of%20Vaccinating%20Your%20Child" w:history="1">
        <w:r>
          <w:rPr>
            <w:rStyle w:val="Hyperlink"/>
            <w:rFonts w:ascii="Open Sans" w:hAnsi="Open Sans" w:cs="Open Sans"/>
            <w:color w:val="337AB7"/>
            <w:sz w:val="21"/>
            <w:szCs w:val="21"/>
          </w:rPr>
          <w:t>children over 5 years old</w:t>
        </w:r>
      </w:hyperlink>
      <w:r>
        <w:rPr>
          <w:rFonts w:ascii="Open Sans" w:hAnsi="Open Sans" w:cs="Open Sans"/>
          <w:color w:val="727272"/>
          <w:sz w:val="21"/>
          <w:szCs w:val="21"/>
        </w:rPr>
        <w:t> is the most effective way to guard against COVID-19. Vaccinations reduce the risk of getting coronavirus and lessen the severity of symptoms if you do contract the virus.</w:t>
      </w:r>
    </w:p>
    <w:p w14:paraId="7F410A64" w14:textId="77777777" w:rsidR="006421B7" w:rsidRDefault="006421B7" w:rsidP="006421B7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Open Sans" w:hAnsi="Open Sans" w:cs="Open Sans"/>
          <w:color w:val="727272"/>
          <w:sz w:val="21"/>
          <w:szCs w:val="21"/>
        </w:rPr>
      </w:pPr>
      <w:r>
        <w:rPr>
          <w:rStyle w:val="Strong"/>
          <w:rFonts w:ascii="Open Sans" w:hAnsi="Open Sans" w:cs="Open Sans"/>
          <w:color w:val="727272"/>
          <w:sz w:val="21"/>
          <w:szCs w:val="21"/>
        </w:rPr>
        <w:t>Practice social distancing.</w:t>
      </w:r>
    </w:p>
    <w:p w14:paraId="7D389CBB" w14:textId="77777777" w:rsidR="006421B7" w:rsidRDefault="006421B7" w:rsidP="006421B7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Open Sans" w:hAnsi="Open Sans" w:cs="Open Sans"/>
          <w:color w:val="727272"/>
          <w:sz w:val="21"/>
          <w:szCs w:val="21"/>
        </w:rPr>
      </w:pPr>
      <w:r>
        <w:rPr>
          <w:rFonts w:ascii="Open Sans" w:hAnsi="Open Sans" w:cs="Open Sans"/>
          <w:color w:val="727272"/>
          <w:sz w:val="21"/>
          <w:szCs w:val="21"/>
        </w:rPr>
        <w:t>Keep a </w:t>
      </w:r>
      <w:hyperlink r:id="rId9" w:history="1">
        <w:r>
          <w:rPr>
            <w:rStyle w:val="Hyperlink"/>
            <w:rFonts w:ascii="Open Sans" w:hAnsi="Open Sans" w:cs="Open Sans"/>
            <w:color w:val="337AB7"/>
            <w:sz w:val="21"/>
            <w:szCs w:val="21"/>
          </w:rPr>
          <w:t>safe distance</w:t>
        </w:r>
      </w:hyperlink>
      <w:r>
        <w:rPr>
          <w:rFonts w:ascii="Open Sans" w:hAnsi="Open Sans" w:cs="Open Sans"/>
          <w:color w:val="727272"/>
          <w:sz w:val="21"/>
          <w:szCs w:val="21"/>
        </w:rPr>
        <w:t xml:space="preserve"> from others when out in public. </w:t>
      </w:r>
      <w:proofErr w:type="gramStart"/>
      <w:r>
        <w:rPr>
          <w:rFonts w:ascii="Open Sans" w:hAnsi="Open Sans" w:cs="Open Sans"/>
          <w:color w:val="727272"/>
          <w:sz w:val="21"/>
          <w:szCs w:val="21"/>
        </w:rPr>
        <w:t>A distance of six</w:t>
      </w:r>
      <w:proofErr w:type="gramEnd"/>
      <w:r>
        <w:rPr>
          <w:rFonts w:ascii="Open Sans" w:hAnsi="Open Sans" w:cs="Open Sans"/>
          <w:color w:val="727272"/>
          <w:sz w:val="21"/>
          <w:szCs w:val="21"/>
        </w:rPr>
        <w:t xml:space="preserve"> feet lowers your risk of contracting coronavirus from infected people.</w:t>
      </w:r>
    </w:p>
    <w:p w14:paraId="7FE19C41" w14:textId="77777777" w:rsidR="006421B7" w:rsidRDefault="006421B7" w:rsidP="006421B7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Open Sans" w:hAnsi="Open Sans" w:cs="Open Sans"/>
          <w:color w:val="727272"/>
          <w:sz w:val="21"/>
          <w:szCs w:val="21"/>
        </w:rPr>
      </w:pPr>
      <w:r>
        <w:rPr>
          <w:rStyle w:val="Strong"/>
          <w:rFonts w:ascii="Open Sans" w:hAnsi="Open Sans" w:cs="Open Sans"/>
          <w:color w:val="727272"/>
          <w:sz w:val="21"/>
          <w:szCs w:val="21"/>
        </w:rPr>
        <w:t>Wash hands well and often.</w:t>
      </w:r>
    </w:p>
    <w:p w14:paraId="0D34603A" w14:textId="77777777" w:rsidR="006421B7" w:rsidRDefault="006421B7" w:rsidP="006421B7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Open Sans" w:hAnsi="Open Sans" w:cs="Open Sans"/>
          <w:color w:val="727272"/>
          <w:sz w:val="21"/>
          <w:szCs w:val="21"/>
        </w:rPr>
      </w:pPr>
      <w:r>
        <w:rPr>
          <w:rFonts w:ascii="Open Sans" w:hAnsi="Open Sans" w:cs="Open Sans"/>
          <w:color w:val="727272"/>
          <w:sz w:val="21"/>
          <w:szCs w:val="21"/>
        </w:rPr>
        <w:t>Make sure you and your child are </w:t>
      </w:r>
      <w:hyperlink r:id="rId10" w:history="1">
        <w:r>
          <w:rPr>
            <w:rStyle w:val="Hyperlink"/>
            <w:rFonts w:ascii="Open Sans" w:hAnsi="Open Sans" w:cs="Open Sans"/>
            <w:color w:val="337AB7"/>
            <w:sz w:val="21"/>
            <w:szCs w:val="21"/>
          </w:rPr>
          <w:t>washing your hands</w:t>
        </w:r>
      </w:hyperlink>
      <w:r>
        <w:rPr>
          <w:rFonts w:ascii="Open Sans" w:hAnsi="Open Sans" w:cs="Open Sans"/>
          <w:color w:val="727272"/>
          <w:sz w:val="21"/>
          <w:szCs w:val="21"/>
        </w:rPr>
        <w:t xml:space="preserve"> well and at frequent intervals. Be sure to consider common touchpoints, too. Regularly clean the most-touched surfaces in your </w:t>
      </w:r>
      <w:proofErr w:type="gramStart"/>
      <w:r>
        <w:rPr>
          <w:rFonts w:ascii="Open Sans" w:hAnsi="Open Sans" w:cs="Open Sans"/>
          <w:color w:val="727272"/>
          <w:sz w:val="21"/>
          <w:szCs w:val="21"/>
        </w:rPr>
        <w:t>home, and</w:t>
      </w:r>
      <w:proofErr w:type="gramEnd"/>
      <w:r>
        <w:rPr>
          <w:rFonts w:ascii="Open Sans" w:hAnsi="Open Sans" w:cs="Open Sans"/>
          <w:color w:val="727272"/>
          <w:sz w:val="21"/>
          <w:szCs w:val="21"/>
        </w:rPr>
        <w:t xml:space="preserve"> teach your child to avoid touching their face.</w:t>
      </w:r>
    </w:p>
    <w:p w14:paraId="2D5C593A" w14:textId="77777777" w:rsidR="006421B7" w:rsidRDefault="006421B7" w:rsidP="006421B7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Open Sans" w:hAnsi="Open Sans" w:cs="Open Sans"/>
          <w:color w:val="727272"/>
          <w:sz w:val="21"/>
          <w:szCs w:val="21"/>
        </w:rPr>
      </w:pPr>
      <w:r>
        <w:rPr>
          <w:rStyle w:val="Strong"/>
          <w:rFonts w:ascii="Open Sans" w:hAnsi="Open Sans" w:cs="Open Sans"/>
          <w:color w:val="727272"/>
          <w:sz w:val="21"/>
          <w:szCs w:val="21"/>
        </w:rPr>
        <w:t>Follow common etiquette when sick.</w:t>
      </w:r>
    </w:p>
    <w:p w14:paraId="4AD7DCD6" w14:textId="77777777" w:rsidR="006421B7" w:rsidRDefault="006421B7" w:rsidP="006421B7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Open Sans" w:hAnsi="Open Sans" w:cs="Open Sans"/>
          <w:color w:val="727272"/>
          <w:sz w:val="21"/>
          <w:szCs w:val="21"/>
        </w:rPr>
      </w:pPr>
      <w:r>
        <w:rPr>
          <w:rFonts w:ascii="Open Sans" w:hAnsi="Open Sans" w:cs="Open Sans"/>
          <w:color w:val="727272"/>
          <w:sz w:val="21"/>
          <w:szCs w:val="21"/>
        </w:rPr>
        <w:t>Protect your family by following </w:t>
      </w:r>
      <w:hyperlink r:id="rId11" w:anchor=":~:text=Other%20good%20hygiene%20habits" w:history="1">
        <w:r>
          <w:rPr>
            <w:rStyle w:val="Hyperlink"/>
            <w:rFonts w:ascii="Open Sans" w:hAnsi="Open Sans" w:cs="Open Sans"/>
            <w:color w:val="337AB7"/>
            <w:sz w:val="21"/>
            <w:szCs w:val="21"/>
          </w:rPr>
          <w:t>best hygiene practices</w:t>
        </w:r>
      </w:hyperlink>
      <w:r>
        <w:rPr>
          <w:rFonts w:ascii="Open Sans" w:hAnsi="Open Sans" w:cs="Open Sans"/>
          <w:color w:val="727272"/>
          <w:sz w:val="21"/>
          <w:szCs w:val="21"/>
        </w:rPr>
        <w:t xml:space="preserve"> when sick. Keep your kids out of school if they are experiencing </w:t>
      </w:r>
      <w:proofErr w:type="gramStart"/>
      <w:r>
        <w:rPr>
          <w:rFonts w:ascii="Open Sans" w:hAnsi="Open Sans" w:cs="Open Sans"/>
          <w:color w:val="727272"/>
          <w:sz w:val="21"/>
          <w:szCs w:val="21"/>
        </w:rPr>
        <w:t>symptoms, and</w:t>
      </w:r>
      <w:proofErr w:type="gramEnd"/>
      <w:r>
        <w:rPr>
          <w:rFonts w:ascii="Open Sans" w:hAnsi="Open Sans" w:cs="Open Sans"/>
          <w:color w:val="727272"/>
          <w:sz w:val="21"/>
          <w:szCs w:val="21"/>
        </w:rPr>
        <w:t xml:space="preserve"> teach them to cough or sneeze into their elbow.</w:t>
      </w:r>
    </w:p>
    <w:p w14:paraId="563FE49E" w14:textId="77777777" w:rsidR="006421B7" w:rsidRDefault="006421B7" w:rsidP="006421B7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Open Sans" w:hAnsi="Open Sans" w:cs="Open Sans"/>
          <w:color w:val="727272"/>
          <w:sz w:val="21"/>
          <w:szCs w:val="21"/>
        </w:rPr>
      </w:pPr>
      <w:r>
        <w:rPr>
          <w:rStyle w:val="Strong"/>
          <w:rFonts w:ascii="Open Sans" w:hAnsi="Open Sans" w:cs="Open Sans"/>
          <w:color w:val="727272"/>
          <w:sz w:val="21"/>
          <w:szCs w:val="21"/>
        </w:rPr>
        <w:t>Get Physically Active.</w:t>
      </w:r>
    </w:p>
    <w:p w14:paraId="6C326A4C" w14:textId="77777777" w:rsidR="006421B7" w:rsidRDefault="006421B7" w:rsidP="006421B7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Open Sans" w:hAnsi="Open Sans" w:cs="Open Sans"/>
          <w:color w:val="727272"/>
          <w:sz w:val="21"/>
          <w:szCs w:val="21"/>
        </w:rPr>
      </w:pPr>
      <w:r>
        <w:rPr>
          <w:rFonts w:ascii="Open Sans" w:hAnsi="Open Sans" w:cs="Open Sans"/>
          <w:color w:val="727272"/>
          <w:sz w:val="21"/>
          <w:szCs w:val="21"/>
        </w:rPr>
        <w:t>Strong immune systems will protect your kids against a host of ailments. Provide nutritious diets and ensure they get enough sleep to support their body’s immunity.</w:t>
      </w:r>
    </w:p>
    <w:p w14:paraId="6524CAD6" w14:textId="77777777" w:rsidR="006421B7" w:rsidRDefault="006421B7" w:rsidP="006421B7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Open Sans" w:hAnsi="Open Sans" w:cs="Open Sans"/>
          <w:color w:val="727272"/>
          <w:sz w:val="21"/>
          <w:szCs w:val="21"/>
        </w:rPr>
      </w:pPr>
      <w:r>
        <w:rPr>
          <w:rFonts w:ascii="Open Sans" w:hAnsi="Open Sans" w:cs="Open Sans"/>
          <w:color w:val="727272"/>
          <w:sz w:val="21"/>
          <w:szCs w:val="21"/>
        </w:rPr>
        <w:t>Physical activity is an important ingredient in children’s health, too! It acts as a </w:t>
      </w:r>
      <w:hyperlink r:id="rId12" w:history="1">
        <w:r>
          <w:rPr>
            <w:rStyle w:val="Hyperlink"/>
            <w:rFonts w:ascii="Open Sans" w:hAnsi="Open Sans" w:cs="Open Sans"/>
            <w:color w:val="337AB7"/>
            <w:sz w:val="21"/>
            <w:szCs w:val="21"/>
          </w:rPr>
          <w:t>miracle drug</w:t>
        </w:r>
      </w:hyperlink>
      <w:r>
        <w:rPr>
          <w:rFonts w:ascii="Open Sans" w:hAnsi="Open Sans" w:cs="Open Sans"/>
          <w:color w:val="727272"/>
          <w:sz w:val="21"/>
          <w:szCs w:val="21"/>
        </w:rPr>
        <w:t> that </w:t>
      </w:r>
      <w:hyperlink r:id="rId13" w:history="1">
        <w:r>
          <w:rPr>
            <w:rStyle w:val="Hyperlink"/>
            <w:rFonts w:ascii="Open Sans" w:hAnsi="Open Sans" w:cs="Open Sans"/>
            <w:color w:val="337AB7"/>
            <w:sz w:val="21"/>
            <w:szCs w:val="21"/>
          </w:rPr>
          <w:t>builds immunity</w:t>
        </w:r>
      </w:hyperlink>
      <w:r>
        <w:rPr>
          <w:rFonts w:ascii="Open Sans" w:hAnsi="Open Sans" w:cs="Open Sans"/>
          <w:color w:val="727272"/>
          <w:sz w:val="21"/>
          <w:szCs w:val="21"/>
        </w:rPr>
        <w:t> and </w:t>
      </w:r>
      <w:hyperlink r:id="rId14" w:history="1">
        <w:r>
          <w:rPr>
            <w:rStyle w:val="Hyperlink"/>
            <w:rFonts w:ascii="Open Sans" w:hAnsi="Open Sans" w:cs="Open Sans"/>
            <w:color w:val="337AB7"/>
            <w:sz w:val="21"/>
            <w:szCs w:val="21"/>
          </w:rPr>
          <w:t>reduces risk of illness</w:t>
        </w:r>
      </w:hyperlink>
      <w:r>
        <w:rPr>
          <w:rFonts w:ascii="Open Sans" w:hAnsi="Open Sans" w:cs="Open Sans"/>
          <w:color w:val="727272"/>
          <w:sz w:val="21"/>
          <w:szCs w:val="21"/>
        </w:rPr>
        <w:t>—like COVID-19. In fact, </w:t>
      </w:r>
      <w:hyperlink r:id="rId15" w:history="1">
        <w:r>
          <w:rPr>
            <w:rStyle w:val="Hyperlink"/>
            <w:rFonts w:ascii="Open Sans" w:hAnsi="Open Sans" w:cs="Open Sans"/>
            <w:color w:val="337AB7"/>
            <w:sz w:val="21"/>
            <w:szCs w:val="21"/>
          </w:rPr>
          <w:t>a recent study</w:t>
        </w:r>
      </w:hyperlink>
      <w:r>
        <w:rPr>
          <w:rFonts w:ascii="Open Sans" w:hAnsi="Open Sans" w:cs="Open Sans"/>
          <w:color w:val="727272"/>
          <w:sz w:val="21"/>
          <w:szCs w:val="21"/>
        </w:rPr>
        <w:t> found the moderate levels of activity can </w:t>
      </w:r>
      <w:hyperlink r:id="rId16" w:history="1">
        <w:r>
          <w:rPr>
            <w:rStyle w:val="Hyperlink"/>
            <w:rFonts w:ascii="Open Sans" w:hAnsi="Open Sans" w:cs="Open Sans"/>
            <w:color w:val="337AB7"/>
            <w:sz w:val="21"/>
            <w:szCs w:val="21"/>
          </w:rPr>
          <w:t>protect against severe COVID illness</w:t>
        </w:r>
      </w:hyperlink>
      <w:r>
        <w:rPr>
          <w:rFonts w:ascii="Open Sans" w:hAnsi="Open Sans" w:cs="Open Sans"/>
          <w:color w:val="727272"/>
          <w:sz w:val="21"/>
          <w:szCs w:val="21"/>
        </w:rPr>
        <w:t>. Look out for the documentary </w:t>
      </w:r>
      <w:hyperlink r:id="rId17" w:history="1">
        <w:r>
          <w:rPr>
            <w:rStyle w:val="Hyperlink"/>
            <w:rFonts w:ascii="Open Sans" w:hAnsi="Open Sans" w:cs="Open Sans"/>
            <w:color w:val="337AB7"/>
            <w:sz w:val="21"/>
            <w:szCs w:val="21"/>
          </w:rPr>
          <w:t>“Inactivity Pandemic”</w:t>
        </w:r>
      </w:hyperlink>
      <w:r>
        <w:rPr>
          <w:rFonts w:ascii="Open Sans" w:hAnsi="Open Sans" w:cs="Open Sans"/>
          <w:color w:val="727272"/>
          <w:sz w:val="21"/>
          <w:szCs w:val="21"/>
        </w:rPr>
        <w:t> coming Spring 2022, which focuses on solutions that will get children moving again.</w:t>
      </w:r>
    </w:p>
    <w:p w14:paraId="4F865CDE" w14:textId="77777777" w:rsidR="006421B7" w:rsidRDefault="006421B7" w:rsidP="006421B7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Open Sans" w:hAnsi="Open Sans" w:cs="Open Sans"/>
          <w:color w:val="727272"/>
          <w:sz w:val="21"/>
          <w:szCs w:val="21"/>
        </w:rPr>
      </w:pPr>
      <w:r>
        <w:rPr>
          <w:rFonts w:ascii="Open Sans" w:hAnsi="Open Sans" w:cs="Open Sans"/>
          <w:color w:val="727272"/>
          <w:sz w:val="21"/>
          <w:szCs w:val="21"/>
        </w:rPr>
        <w:lastRenderedPageBreak/>
        <w:t>At PHIT America Foundation, we believe that physical activity is a </w:t>
      </w:r>
      <w:hyperlink r:id="rId18" w:history="1">
        <w:r>
          <w:rPr>
            <w:rStyle w:val="Hyperlink"/>
            <w:rFonts w:ascii="Open Sans" w:hAnsi="Open Sans" w:cs="Open Sans"/>
            <w:color w:val="337AB7"/>
            <w:sz w:val="21"/>
            <w:szCs w:val="21"/>
          </w:rPr>
          <w:t>Miracle Drug for kids that can help to protect them from COVID-19</w:t>
        </w:r>
      </w:hyperlink>
      <w:r>
        <w:rPr>
          <w:rFonts w:ascii="Open Sans" w:hAnsi="Open Sans" w:cs="Open Sans"/>
          <w:color w:val="727272"/>
          <w:sz w:val="21"/>
          <w:szCs w:val="21"/>
        </w:rPr>
        <w:t>. That’s why we think that </w:t>
      </w:r>
      <w:hyperlink r:id="rId19" w:history="1">
        <w:r>
          <w:rPr>
            <w:rStyle w:val="Hyperlink"/>
            <w:rFonts w:ascii="Open Sans" w:hAnsi="Open Sans" w:cs="Open Sans"/>
            <w:color w:val="337AB7"/>
            <w:sz w:val="21"/>
            <w:szCs w:val="21"/>
          </w:rPr>
          <w:t>physical education teachers have the most important job in America</w:t>
        </w:r>
      </w:hyperlink>
      <w:r>
        <w:rPr>
          <w:rFonts w:ascii="Open Sans" w:hAnsi="Open Sans" w:cs="Open Sans"/>
          <w:color w:val="727272"/>
          <w:sz w:val="21"/>
          <w:szCs w:val="21"/>
        </w:rPr>
        <w:t> and that </w:t>
      </w:r>
      <w:hyperlink r:id="rId20" w:history="1">
        <w:r>
          <w:rPr>
            <w:rStyle w:val="Hyperlink"/>
            <w:rFonts w:ascii="Open Sans" w:hAnsi="Open Sans" w:cs="Open Sans"/>
            <w:color w:val="337AB7"/>
            <w:sz w:val="21"/>
            <w:szCs w:val="21"/>
          </w:rPr>
          <w:t>PE is a necessity in schools</w:t>
        </w:r>
      </w:hyperlink>
      <w:r>
        <w:rPr>
          <w:rFonts w:ascii="Open Sans" w:hAnsi="Open Sans" w:cs="Open Sans"/>
          <w:color w:val="727272"/>
          <w:sz w:val="21"/>
          <w:szCs w:val="21"/>
        </w:rPr>
        <w:t> in order to build a healthier future for our children.</w:t>
      </w:r>
    </w:p>
    <w:p w14:paraId="70A5846A" w14:textId="77777777" w:rsidR="006421B7" w:rsidRDefault="006421B7" w:rsidP="006421B7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Open Sans" w:hAnsi="Open Sans" w:cs="Open Sans"/>
          <w:color w:val="727272"/>
          <w:sz w:val="21"/>
          <w:szCs w:val="21"/>
        </w:rPr>
      </w:pPr>
      <w:r>
        <w:rPr>
          <w:rFonts w:ascii="Open Sans" w:hAnsi="Open Sans" w:cs="Open Sans"/>
          <w:color w:val="727272"/>
          <w:sz w:val="21"/>
          <w:szCs w:val="21"/>
        </w:rPr>
        <w:t>We aim to improve the physical and mental health of children all across the United States by providing kids with increased physical activity programs, like our </w:t>
      </w:r>
      <w:hyperlink r:id="rId21" w:history="1">
        <w:r>
          <w:rPr>
            <w:rStyle w:val="Hyperlink"/>
            <w:rFonts w:ascii="Open Sans" w:hAnsi="Open Sans" w:cs="Open Sans"/>
            <w:color w:val="337AB7"/>
            <w:sz w:val="21"/>
            <w:szCs w:val="21"/>
          </w:rPr>
          <w:t>AMPED programs</w:t>
        </w:r>
      </w:hyperlink>
      <w:r>
        <w:rPr>
          <w:rFonts w:ascii="Open Sans" w:hAnsi="Open Sans" w:cs="Open Sans"/>
          <w:color w:val="727272"/>
          <w:sz w:val="21"/>
          <w:szCs w:val="21"/>
        </w:rPr>
        <w:t>; getting physical education back in schools; and helping children afford to play organized sports. </w:t>
      </w:r>
      <w:hyperlink r:id="rId22" w:history="1">
        <w:r>
          <w:rPr>
            <w:rStyle w:val="Hyperlink"/>
            <w:rFonts w:ascii="Open Sans" w:hAnsi="Open Sans" w:cs="Open Sans"/>
            <w:color w:val="337AB7"/>
            <w:sz w:val="21"/>
            <w:szCs w:val="21"/>
          </w:rPr>
          <w:t>Sign our petition for healthy kids</w:t>
        </w:r>
      </w:hyperlink>
      <w:r>
        <w:rPr>
          <w:rFonts w:ascii="Open Sans" w:hAnsi="Open Sans" w:cs="Open Sans"/>
          <w:color w:val="727272"/>
          <w:sz w:val="21"/>
          <w:szCs w:val="21"/>
        </w:rPr>
        <w:t>, or visit our website to find out </w:t>
      </w:r>
      <w:hyperlink r:id="rId23" w:history="1">
        <w:r>
          <w:rPr>
            <w:rStyle w:val="Hyperlink"/>
            <w:rFonts w:ascii="Open Sans" w:hAnsi="Open Sans" w:cs="Open Sans"/>
            <w:color w:val="337AB7"/>
            <w:sz w:val="21"/>
            <w:szCs w:val="21"/>
          </w:rPr>
          <w:t>how you can get involved</w:t>
        </w:r>
      </w:hyperlink>
      <w:r>
        <w:rPr>
          <w:rFonts w:ascii="Open Sans" w:hAnsi="Open Sans" w:cs="Open Sans"/>
          <w:color w:val="727272"/>
          <w:sz w:val="21"/>
          <w:szCs w:val="21"/>
        </w:rPr>
        <w:t> and bring an AMPED program to a school near you! You can also help us get kids active and healthy by </w:t>
      </w:r>
      <w:hyperlink r:id="rId24" w:history="1">
        <w:r>
          <w:rPr>
            <w:rStyle w:val="Hyperlink"/>
            <w:rFonts w:ascii="Open Sans" w:hAnsi="Open Sans" w:cs="Open Sans"/>
            <w:color w:val="337AB7"/>
            <w:sz w:val="21"/>
            <w:szCs w:val="21"/>
          </w:rPr>
          <w:t>donating to us</w:t>
        </w:r>
      </w:hyperlink>
      <w:r>
        <w:rPr>
          <w:rFonts w:ascii="Open Sans" w:hAnsi="Open Sans" w:cs="Open Sans"/>
          <w:color w:val="727272"/>
          <w:sz w:val="21"/>
          <w:szCs w:val="21"/>
        </w:rPr>
        <w:t> today!</w:t>
      </w:r>
    </w:p>
    <w:p w14:paraId="441A16F3" w14:textId="77777777" w:rsidR="00D75FCB" w:rsidRDefault="00D75FCB" w:rsidP="006421B7"/>
    <w:sectPr w:rsidR="00D75FCB" w:rsidSect="00AB74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ontserrat">
    <w:panose1 w:val="00000500000000000000"/>
    <w:charset w:val="4D"/>
    <w:family w:val="auto"/>
    <w:pitch w:val="variable"/>
    <w:sig w:usb0="A00002FF" w:usb1="4000207B" w:usb2="00000000" w:usb3="00000000" w:csb0="00000197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126267"/>
    <w:multiLevelType w:val="multilevel"/>
    <w:tmpl w:val="D032C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62F777F"/>
    <w:multiLevelType w:val="multilevel"/>
    <w:tmpl w:val="4A2CF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27436880">
    <w:abstractNumId w:val="1"/>
  </w:num>
  <w:num w:numId="2" w16cid:durableId="1100497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D8D"/>
    <w:rsid w:val="0021043C"/>
    <w:rsid w:val="00295B15"/>
    <w:rsid w:val="005B76E3"/>
    <w:rsid w:val="006421B7"/>
    <w:rsid w:val="00687113"/>
    <w:rsid w:val="00700D8D"/>
    <w:rsid w:val="007932C2"/>
    <w:rsid w:val="00826AC1"/>
    <w:rsid w:val="009E6BD1"/>
    <w:rsid w:val="00A054E4"/>
    <w:rsid w:val="00AB7471"/>
    <w:rsid w:val="00D75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D93D30"/>
  <w15:chartTrackingRefBased/>
  <w15:docId w15:val="{1E7A4B3A-5D72-7346-9507-5811F6BFB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932C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687113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75FC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D75FCB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68711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1Char">
    <w:name w:val="Heading 1 Char"/>
    <w:basedOn w:val="DefaultParagraphFont"/>
    <w:link w:val="Heading1"/>
    <w:uiPriority w:val="9"/>
    <w:rsid w:val="007932C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7932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coronavirus/2019-ncov/vaccines/faq-children.html" TargetMode="External"/><Relationship Id="rId13" Type="http://schemas.openxmlformats.org/officeDocument/2006/relationships/hyperlink" Target="https://phitamerica.org/news-blogs/blog/how-does-exercise-boost-your-immune-system/" TargetMode="External"/><Relationship Id="rId18" Type="http://schemas.openxmlformats.org/officeDocument/2006/relationships/hyperlink" Target="https://phitamerica.org/benefits/the-miracle-drug/protects-you-from-covid-19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phitamerica.org/key-programs/amped/" TargetMode="External"/><Relationship Id="rId7" Type="http://schemas.openxmlformats.org/officeDocument/2006/relationships/hyperlink" Target="https://www.vaccines.gov/" TargetMode="External"/><Relationship Id="rId12" Type="http://schemas.openxmlformats.org/officeDocument/2006/relationships/hyperlink" Target="https://phitamerica.org/benefits/the-miracle-drug/" TargetMode="External"/><Relationship Id="rId17" Type="http://schemas.openxmlformats.org/officeDocument/2006/relationships/hyperlink" Target="https://www.inactivitypandemic.com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eACxCpxRUas" TargetMode="External"/><Relationship Id="rId20" Type="http://schemas.openxmlformats.org/officeDocument/2006/relationships/hyperlink" Target="https://phitamerica.org/news-blogs/blog/why-kids-need-physical-education-in-school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hitamerica.org/news-blogs/blog/the-effects-of-the-pandemic-on-childrens-health/" TargetMode="External"/><Relationship Id="rId11" Type="http://schemas.openxmlformats.org/officeDocument/2006/relationships/hyperlink" Target="https://www.rch.org.au/kidsinfo/fact_sheets/Stopping_the_spread_of_germs/" TargetMode="External"/><Relationship Id="rId24" Type="http://schemas.openxmlformats.org/officeDocument/2006/relationships/hyperlink" Target="https://phitamerica.org/donate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cbc.ca/news/canada/london/moderate-physical-activity-can-protect-against-severe-covid-19-illness-says-study-1.6370619" TargetMode="External"/><Relationship Id="rId23" Type="http://schemas.openxmlformats.org/officeDocument/2006/relationships/hyperlink" Target="https://phitamerica.org/" TargetMode="External"/><Relationship Id="rId10" Type="http://schemas.openxmlformats.org/officeDocument/2006/relationships/hyperlink" Target="https://www.cdc.gov/handwashing/when-how-handwashing.html" TargetMode="External"/><Relationship Id="rId19" Type="http://schemas.openxmlformats.org/officeDocument/2006/relationships/hyperlink" Target="https://phitamerica.org/benefits/most-important-job-in-americ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idshealth.org/en/parents/coronavirus-social-distancing.html" TargetMode="External"/><Relationship Id="rId14" Type="http://schemas.openxmlformats.org/officeDocument/2006/relationships/hyperlink" Target="https://phitamerica.org/benefits/the-miracle-drug/3-reduces-diabetes-cancer-more/" TargetMode="External"/><Relationship Id="rId22" Type="http://schemas.openxmlformats.org/officeDocument/2006/relationships/hyperlink" Target="https://phitamerica.org/key-programs/petition-require-physical-activity-30-minutes-3-times-a-wee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Baugh</dc:creator>
  <cp:keywords/>
  <dc:description/>
  <cp:lastModifiedBy>James Baugh</cp:lastModifiedBy>
  <cp:revision>3</cp:revision>
  <dcterms:created xsi:type="dcterms:W3CDTF">2022-06-04T19:34:00Z</dcterms:created>
  <dcterms:modified xsi:type="dcterms:W3CDTF">2022-06-04T19:36:00Z</dcterms:modified>
</cp:coreProperties>
</file>